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694" w14:textId="77777777" w:rsidR="0094073C" w:rsidRDefault="0094073C" w:rsidP="0094073C">
      <w:pPr>
        <w:spacing w:line="480" w:lineRule="auto"/>
        <w:jc w:val="both"/>
      </w:pPr>
    </w:p>
    <w:p w14:paraId="6198F127" w14:textId="77777777" w:rsidR="0094073C" w:rsidRDefault="0094073C" w:rsidP="0094073C">
      <w:pPr>
        <w:spacing w:line="480" w:lineRule="auto"/>
        <w:jc w:val="both"/>
      </w:pPr>
    </w:p>
    <w:p w14:paraId="0466F4E4" w14:textId="52F379EA" w:rsidR="005806F4" w:rsidRDefault="0094073C" w:rsidP="0094073C">
      <w:pPr>
        <w:spacing w:line="480" w:lineRule="auto"/>
        <w:jc w:val="both"/>
      </w:pPr>
      <w:r w:rsidRPr="0094073C">
        <w:t xml:space="preserve">Yüz yüze staj yapan öğrencilerde uygulandığı gibi </w:t>
      </w:r>
      <w:r w:rsidRPr="0094073C">
        <w:rPr>
          <w:b/>
          <w:bCs/>
        </w:rPr>
        <w:t xml:space="preserve">ödevlendirme şeklinde uzaktan staj yapan öğrencilerin de staj ile aynı anda yaz okulundan ders alamayacakları (Uzaktan Eğitimde verilen </w:t>
      </w:r>
      <w:proofErr w:type="gramStart"/>
      <w:r w:rsidRPr="0094073C">
        <w:rPr>
          <w:b/>
          <w:bCs/>
        </w:rPr>
        <w:t>5i</w:t>
      </w:r>
      <w:proofErr w:type="gramEnd"/>
      <w:r w:rsidRPr="0094073C">
        <w:rPr>
          <w:b/>
          <w:bCs/>
        </w:rPr>
        <w:t xml:space="preserve"> dersleri hariç)</w:t>
      </w:r>
      <w:r w:rsidRPr="0094073C">
        <w:t xml:space="preserve"> hususunda dekanlığımız tarafından karara varılmıştır.</w:t>
      </w:r>
    </w:p>
    <w:sectPr w:rsidR="005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59"/>
    <w:rsid w:val="005806F4"/>
    <w:rsid w:val="0094073C"/>
    <w:rsid w:val="00B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C65A"/>
  <w15:chartTrackingRefBased/>
  <w15:docId w15:val="{01F1AC67-7CE9-4F3C-BDDA-4BFB78D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2021-09-17T14:37:00Z</dcterms:created>
  <dcterms:modified xsi:type="dcterms:W3CDTF">2021-09-17T14:38:00Z</dcterms:modified>
</cp:coreProperties>
</file>